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CB1B" w14:textId="0513E65A" w:rsidR="00172934" w:rsidRPr="00F065B7" w:rsidRDefault="00172934" w:rsidP="00F065B7">
      <w:pPr>
        <w:spacing w:line="500" w:lineRule="exact"/>
        <w:ind w:leftChars="-6" w:left="1450" w:hangingChars="523" w:hanging="1464"/>
        <w:jc w:val="center"/>
        <w:rPr>
          <w:rFonts w:ascii="標楷體" w:eastAsia="標楷體" w:hAnsi="標楷體"/>
          <w:bCs/>
          <w:sz w:val="28"/>
          <w:szCs w:val="24"/>
        </w:rPr>
      </w:pPr>
      <w:proofErr w:type="gramStart"/>
      <w:r w:rsidRPr="00F065B7">
        <w:rPr>
          <w:rFonts w:ascii="標楷體" w:eastAsia="標楷體" w:hAnsi="標楷體"/>
          <w:bCs/>
          <w:sz w:val="28"/>
          <w:szCs w:val="24"/>
        </w:rPr>
        <w:t>1</w:t>
      </w:r>
      <w:r w:rsidR="00126E40">
        <w:rPr>
          <w:rFonts w:ascii="標楷體" w:eastAsia="標楷體" w:hAnsi="標楷體" w:hint="eastAsia"/>
          <w:bCs/>
          <w:sz w:val="28"/>
          <w:szCs w:val="24"/>
        </w:rPr>
        <w:t>10</w:t>
      </w:r>
      <w:proofErr w:type="gramEnd"/>
      <w:r w:rsidRPr="00F065B7">
        <w:rPr>
          <w:rFonts w:ascii="標楷體" w:eastAsia="標楷體" w:hAnsi="標楷體" w:hint="eastAsia"/>
          <w:bCs/>
          <w:sz w:val="28"/>
          <w:szCs w:val="24"/>
        </w:rPr>
        <w:t>年度</w:t>
      </w:r>
      <w:r w:rsidRPr="00F065B7">
        <w:rPr>
          <w:rFonts w:ascii="標楷體" w:eastAsia="標楷體" w:hAnsi="標楷體" w:hint="eastAsia"/>
          <w:bCs/>
          <w:sz w:val="28"/>
          <w:szCs w:val="24"/>
          <w:lang w:eastAsia="zh-HK"/>
        </w:rPr>
        <w:t>高雄</w:t>
      </w:r>
      <w:r w:rsidRPr="00F065B7">
        <w:rPr>
          <w:rFonts w:ascii="標楷體" w:eastAsia="標楷體" w:hAnsi="標楷體" w:hint="eastAsia"/>
          <w:bCs/>
          <w:sz w:val="28"/>
          <w:szCs w:val="24"/>
        </w:rPr>
        <w:t>市醫院督導考核受評醫院列表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369"/>
        <w:gridCol w:w="1559"/>
        <w:gridCol w:w="3544"/>
        <w:gridCol w:w="1701"/>
        <w:gridCol w:w="1276"/>
      </w:tblGrid>
      <w:tr w:rsidR="00FE4EB9" w:rsidRPr="00B40E8F" w14:paraId="26EE6CE6" w14:textId="728879FA" w:rsidTr="00C950CE">
        <w:trPr>
          <w:trHeight w:val="553"/>
        </w:trPr>
        <w:tc>
          <w:tcPr>
            <w:tcW w:w="603" w:type="dxa"/>
            <w:shd w:val="clear" w:color="auto" w:fill="auto"/>
            <w:vAlign w:val="center"/>
          </w:tcPr>
          <w:p w14:paraId="14A3B117" w14:textId="77777777" w:rsidR="00FE4EB9" w:rsidRPr="00B40E8F" w:rsidRDefault="00FE4EB9" w:rsidP="00C37B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E8F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6CD7082" w14:textId="77777777" w:rsidR="00FE4EB9" w:rsidRPr="00B40E8F" w:rsidRDefault="00FE4EB9" w:rsidP="00C37BC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40E8F">
              <w:rPr>
                <w:rFonts w:ascii="標楷體" w:eastAsia="標楷體" w:hAnsi="標楷體" w:hint="eastAsia"/>
                <w:szCs w:val="24"/>
              </w:rPr>
              <w:t>醫院名稱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20B0F" w14:textId="77777777" w:rsidR="00FE4EB9" w:rsidRDefault="00FE4EB9" w:rsidP="00C37B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E8F">
              <w:rPr>
                <w:rFonts w:ascii="標楷體" w:eastAsia="標楷體" w:hAnsi="標楷體" w:hint="eastAsia"/>
                <w:szCs w:val="24"/>
              </w:rPr>
              <w:t>健保特約</w:t>
            </w:r>
          </w:p>
          <w:p w14:paraId="364F2481" w14:textId="77777777" w:rsidR="00FE4EB9" w:rsidRPr="00B40E8F" w:rsidRDefault="00FE4EB9" w:rsidP="00C37B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40E8F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382BA1" w14:textId="77777777" w:rsidR="00FE4EB9" w:rsidRPr="00B40E8F" w:rsidRDefault="00FE4EB9" w:rsidP="00C37B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E8F">
              <w:rPr>
                <w:rFonts w:ascii="標楷體" w:eastAsia="標楷體" w:hAnsi="標楷體"/>
                <w:szCs w:val="24"/>
              </w:rPr>
              <w:t>代表地址</w:t>
            </w:r>
          </w:p>
        </w:tc>
        <w:tc>
          <w:tcPr>
            <w:tcW w:w="1701" w:type="dxa"/>
            <w:vAlign w:val="center"/>
          </w:tcPr>
          <w:p w14:paraId="786539DB" w14:textId="2F4B13A5" w:rsidR="00FE4EB9" w:rsidRPr="00C950CE" w:rsidRDefault="00FE4EB9" w:rsidP="00C37BC5">
            <w:pPr>
              <w:jc w:val="center"/>
              <w:rPr>
                <w:rFonts w:eastAsia="標楷體"/>
                <w:szCs w:val="24"/>
              </w:rPr>
            </w:pPr>
            <w:r w:rsidRPr="00C950CE">
              <w:rPr>
                <w:rFonts w:eastAsia="標楷體"/>
                <w:szCs w:val="24"/>
              </w:rPr>
              <w:t>婦產兒專科、</w:t>
            </w:r>
            <w:r w:rsidRPr="00C950CE">
              <w:rPr>
                <w:rFonts w:eastAsia="標楷體"/>
              </w:rPr>
              <w:t>精神科醫院</w:t>
            </w:r>
            <w:r w:rsidR="00C950CE">
              <w:rPr>
                <w:rFonts w:eastAsia="標楷體" w:hint="eastAsia"/>
              </w:rPr>
              <w:t>等</w:t>
            </w:r>
          </w:p>
        </w:tc>
        <w:tc>
          <w:tcPr>
            <w:tcW w:w="1276" w:type="dxa"/>
            <w:vAlign w:val="center"/>
          </w:tcPr>
          <w:p w14:paraId="78BC4F06" w14:textId="55010D16" w:rsidR="00FE4EB9" w:rsidRPr="00C950CE" w:rsidRDefault="00FE4EB9" w:rsidP="00C37BC5">
            <w:pPr>
              <w:jc w:val="center"/>
              <w:rPr>
                <w:rFonts w:eastAsia="標楷體"/>
                <w:szCs w:val="24"/>
              </w:rPr>
            </w:pPr>
            <w:r w:rsidRPr="00C950CE">
              <w:rPr>
                <w:rFonts w:eastAsia="標楷體"/>
                <w:szCs w:val="24"/>
              </w:rPr>
              <w:t>備註</w:t>
            </w:r>
          </w:p>
        </w:tc>
      </w:tr>
      <w:tr w:rsidR="00FE4EB9" w:rsidRPr="00B40E8F" w14:paraId="77109C3F" w14:textId="6B3085E6" w:rsidTr="00C950CE">
        <w:trPr>
          <w:trHeight w:val="391"/>
        </w:trPr>
        <w:tc>
          <w:tcPr>
            <w:tcW w:w="603" w:type="dxa"/>
            <w:shd w:val="clear" w:color="auto" w:fill="auto"/>
            <w:vAlign w:val="center"/>
          </w:tcPr>
          <w:p w14:paraId="23D469E1" w14:textId="77777777" w:rsidR="00FE4EB9" w:rsidRPr="00B40E8F" w:rsidRDefault="00FE4EB9" w:rsidP="00C37BC5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E546C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6EEAAAA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蕭志文醫院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161200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BD6676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高雄市新興區七賢一路</w:t>
            </w:r>
            <w:proofErr w:type="gramStart"/>
            <w:r w:rsidRPr="00F065B7">
              <w:rPr>
                <w:rFonts w:ascii="標楷體" w:eastAsia="標楷體" w:hAnsi="標楷體" w:cs="Arial"/>
              </w:rPr>
              <w:t>一Ｏ</w:t>
            </w:r>
            <w:proofErr w:type="gramEnd"/>
            <w:r w:rsidRPr="00F065B7">
              <w:rPr>
                <w:rFonts w:ascii="標楷體" w:eastAsia="標楷體" w:hAnsi="標楷體" w:cs="Arial"/>
              </w:rPr>
              <w:t>二號</w:t>
            </w:r>
          </w:p>
        </w:tc>
        <w:tc>
          <w:tcPr>
            <w:tcW w:w="1701" w:type="dxa"/>
            <w:vAlign w:val="center"/>
          </w:tcPr>
          <w:p w14:paraId="11977643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F8DB7F9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17FF7D64" w14:textId="3AD7A931" w:rsidTr="00C950CE">
        <w:trPr>
          <w:trHeight w:val="391"/>
        </w:trPr>
        <w:tc>
          <w:tcPr>
            <w:tcW w:w="603" w:type="dxa"/>
            <w:shd w:val="clear" w:color="auto" w:fill="auto"/>
            <w:vAlign w:val="center"/>
          </w:tcPr>
          <w:p w14:paraId="534725DB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E546C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B841DE5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原祿骨科醫院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7BC424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206CE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高雄市新興區中正三路５２號</w:t>
            </w:r>
          </w:p>
        </w:tc>
        <w:tc>
          <w:tcPr>
            <w:tcW w:w="1701" w:type="dxa"/>
            <w:vAlign w:val="center"/>
          </w:tcPr>
          <w:p w14:paraId="7FE242F2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E829F8E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1AF824D7" w14:textId="742FF3DB" w:rsidTr="00C950CE">
        <w:trPr>
          <w:trHeight w:val="391"/>
        </w:trPr>
        <w:tc>
          <w:tcPr>
            <w:tcW w:w="603" w:type="dxa"/>
            <w:shd w:val="clear" w:color="auto" w:fill="auto"/>
            <w:vAlign w:val="center"/>
          </w:tcPr>
          <w:p w14:paraId="3F7A2F22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D6F01F8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七賢脊椎外科醫院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AB6009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90040C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高雄市新興區七賢一路420號B1-8樓</w:t>
            </w:r>
          </w:p>
        </w:tc>
        <w:tc>
          <w:tcPr>
            <w:tcW w:w="1701" w:type="dxa"/>
            <w:vAlign w:val="center"/>
          </w:tcPr>
          <w:p w14:paraId="7D635729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EAB20B3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72ACC6EF" w14:textId="361274E1" w:rsidTr="00C950CE">
        <w:trPr>
          <w:trHeight w:val="391"/>
        </w:trPr>
        <w:tc>
          <w:tcPr>
            <w:tcW w:w="603" w:type="dxa"/>
            <w:shd w:val="clear" w:color="auto" w:fill="auto"/>
            <w:vAlign w:val="center"/>
          </w:tcPr>
          <w:p w14:paraId="3CAA15D6" w14:textId="77777777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 w:rsidRPr="001B5476">
              <w:rPr>
                <w:rFonts w:ascii="標楷體" w:eastAsia="標楷體" w:hAnsi="標楷體"/>
                <w:color w:val="FF0000"/>
                <w:szCs w:val="24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4148264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新華醫院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DB1365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83ADBB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高雄市新興區七賢二路97號地下1層，地上1至6層</w:t>
            </w:r>
          </w:p>
        </w:tc>
        <w:tc>
          <w:tcPr>
            <w:tcW w:w="1701" w:type="dxa"/>
            <w:vAlign w:val="center"/>
          </w:tcPr>
          <w:p w14:paraId="79700B6A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D1AAD5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2882B851" w14:textId="03788EAB" w:rsidTr="00C950CE">
        <w:trPr>
          <w:trHeight w:val="282"/>
        </w:trPr>
        <w:tc>
          <w:tcPr>
            <w:tcW w:w="603" w:type="dxa"/>
            <w:shd w:val="clear" w:color="auto" w:fill="auto"/>
            <w:vAlign w:val="center"/>
          </w:tcPr>
          <w:p w14:paraId="6958B429" w14:textId="77777777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 w:rsidRPr="00B40E8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B04741F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C950CE">
              <w:rPr>
                <w:rFonts w:ascii="標楷體" w:eastAsia="標楷體" w:hAnsi="標楷體" w:cs="Arial"/>
                <w:szCs w:val="24"/>
              </w:rPr>
              <w:t>靜和醫院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E779F7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3ED51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高雄市新興區民族二路176,178,180,182號</w:t>
            </w:r>
          </w:p>
        </w:tc>
        <w:tc>
          <w:tcPr>
            <w:tcW w:w="1701" w:type="dxa"/>
            <w:vAlign w:val="center"/>
          </w:tcPr>
          <w:p w14:paraId="00AF1E75" w14:textId="655210BF" w:rsidR="00FE4EB9" w:rsidRPr="00C950CE" w:rsidRDefault="00C950CE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4305E21B" w14:textId="1B894D49" w:rsidR="00FE4EB9" w:rsidRPr="00C950CE" w:rsidRDefault="00C950CE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精神科</w:t>
            </w:r>
          </w:p>
        </w:tc>
      </w:tr>
      <w:tr w:rsidR="00FE4EB9" w:rsidRPr="00B40E8F" w14:paraId="3AA7BDC1" w14:textId="53BFF130" w:rsidTr="00C950CE">
        <w:trPr>
          <w:trHeight w:val="331"/>
        </w:trPr>
        <w:tc>
          <w:tcPr>
            <w:tcW w:w="603" w:type="dxa"/>
            <w:shd w:val="clear" w:color="auto" w:fill="auto"/>
            <w:vAlign w:val="center"/>
          </w:tcPr>
          <w:p w14:paraId="39E5BBCA" w14:textId="77777777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 w:rsidRPr="000E546C">
              <w:rPr>
                <w:rFonts w:ascii="標楷體" w:eastAsia="標楷體" w:hAnsi="標楷體"/>
                <w:color w:val="FF0000"/>
                <w:szCs w:val="24"/>
              </w:rPr>
              <w:t>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D620F5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惠仁醫院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F39070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F900F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高雄市新興區中山一路６７之２號</w:t>
            </w:r>
          </w:p>
        </w:tc>
        <w:tc>
          <w:tcPr>
            <w:tcW w:w="1701" w:type="dxa"/>
            <w:vAlign w:val="center"/>
          </w:tcPr>
          <w:p w14:paraId="25A016DA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5948DF1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AF8453E" w14:textId="2F15FF50" w:rsidTr="00C950CE">
        <w:trPr>
          <w:trHeight w:val="372"/>
        </w:trPr>
        <w:tc>
          <w:tcPr>
            <w:tcW w:w="603" w:type="dxa"/>
            <w:shd w:val="clear" w:color="auto" w:fill="auto"/>
            <w:vAlign w:val="center"/>
          </w:tcPr>
          <w:p w14:paraId="502778C4" w14:textId="77777777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 w:rsidRPr="00B40E8F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550E760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上琳醫院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C8FE21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CA10EE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高雄市前金區自強一路67號B1-7樓</w:t>
            </w:r>
          </w:p>
        </w:tc>
        <w:tc>
          <w:tcPr>
            <w:tcW w:w="1701" w:type="dxa"/>
            <w:vAlign w:val="center"/>
          </w:tcPr>
          <w:p w14:paraId="5DEC287B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9F072B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64360418" w14:textId="186D7102" w:rsidTr="00C950CE">
        <w:trPr>
          <w:trHeight w:val="372"/>
        </w:trPr>
        <w:tc>
          <w:tcPr>
            <w:tcW w:w="603" w:type="dxa"/>
            <w:shd w:val="clear" w:color="auto" w:fill="auto"/>
            <w:vAlign w:val="center"/>
          </w:tcPr>
          <w:p w14:paraId="718519A3" w14:textId="77777777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 w:rsidRPr="00B40E8F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A35724F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中正脊椎骨科醫院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6F105A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D30365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高雄市前金區中正四路99號1樓及100號地下1樓，地上13樓</w:t>
            </w:r>
          </w:p>
        </w:tc>
        <w:tc>
          <w:tcPr>
            <w:tcW w:w="1701" w:type="dxa"/>
            <w:vAlign w:val="center"/>
          </w:tcPr>
          <w:p w14:paraId="0A21765B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99518E4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65EFD2EC" w14:textId="27E8C164" w:rsidTr="00C950CE">
        <w:trPr>
          <w:trHeight w:val="372"/>
        </w:trPr>
        <w:tc>
          <w:tcPr>
            <w:tcW w:w="603" w:type="dxa"/>
            <w:shd w:val="clear" w:color="auto" w:fill="auto"/>
            <w:vAlign w:val="center"/>
          </w:tcPr>
          <w:p w14:paraId="0747F4B9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E84152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健新醫院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2D537C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E8AAD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高雄市前金區七賢二路２９５號B1至7樓、297號1樓</w:t>
            </w:r>
          </w:p>
        </w:tc>
        <w:tc>
          <w:tcPr>
            <w:tcW w:w="1701" w:type="dxa"/>
            <w:vAlign w:val="center"/>
          </w:tcPr>
          <w:p w14:paraId="0EC8FE38" w14:textId="6FF45316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274FD5A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6F62689" w14:textId="3CC3FD3F" w:rsidTr="00C950CE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14:paraId="3C7BA47E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E6239CE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國軍高雄總醫院附設民眾診療服務處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509157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區域醫院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E49A0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高雄市苓雅區建軍路５號</w:t>
            </w:r>
          </w:p>
        </w:tc>
        <w:tc>
          <w:tcPr>
            <w:tcW w:w="1701" w:type="dxa"/>
            <w:vAlign w:val="center"/>
          </w:tcPr>
          <w:p w14:paraId="18386910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5D73FB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471EB705" w14:textId="6DB4238C" w:rsidTr="00C950CE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14:paraId="2C311263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19B37C7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高雄市立民生醫院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B7C8FF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A6DAA5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高雄市苓雅區凱旋二路１３４號</w:t>
            </w:r>
          </w:p>
        </w:tc>
        <w:tc>
          <w:tcPr>
            <w:tcW w:w="1701" w:type="dxa"/>
            <w:vAlign w:val="center"/>
          </w:tcPr>
          <w:p w14:paraId="2F27A26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2C4AA6C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4F7DDB48" w14:textId="3DCAAEC0" w:rsidTr="00C950CE">
        <w:trPr>
          <w:trHeight w:val="391"/>
        </w:trPr>
        <w:tc>
          <w:tcPr>
            <w:tcW w:w="603" w:type="dxa"/>
            <w:shd w:val="clear" w:color="auto" w:fill="auto"/>
            <w:vAlign w:val="center"/>
          </w:tcPr>
          <w:p w14:paraId="006014CF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10B0273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高雄市立聯合醫院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69A091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區域醫院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191A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高雄市鼓山區中華一路976號</w:t>
            </w:r>
          </w:p>
        </w:tc>
        <w:tc>
          <w:tcPr>
            <w:tcW w:w="1701" w:type="dxa"/>
            <w:vAlign w:val="center"/>
          </w:tcPr>
          <w:p w14:paraId="478AB61B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39EDA7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6782B73D" w14:textId="202FAB20" w:rsidTr="00C950CE">
        <w:trPr>
          <w:trHeight w:val="269"/>
        </w:trPr>
        <w:tc>
          <w:tcPr>
            <w:tcW w:w="603" w:type="dxa"/>
            <w:shd w:val="clear" w:color="auto" w:fill="auto"/>
            <w:vAlign w:val="center"/>
          </w:tcPr>
          <w:p w14:paraId="2A523FA9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060FC74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正大醫院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C1C19D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2D64DA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高雄市鼓山區鼓山三路１２８號之９、葆禎路２６３、２６５號1-3樓</w:t>
            </w:r>
          </w:p>
        </w:tc>
        <w:tc>
          <w:tcPr>
            <w:tcW w:w="1701" w:type="dxa"/>
            <w:vAlign w:val="center"/>
          </w:tcPr>
          <w:p w14:paraId="509388B8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FC49E53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9D79F89" w14:textId="14FABCBB" w:rsidTr="00C950CE">
        <w:trPr>
          <w:trHeight w:val="387"/>
        </w:trPr>
        <w:tc>
          <w:tcPr>
            <w:tcW w:w="603" w:type="dxa"/>
            <w:shd w:val="clear" w:color="auto" w:fill="auto"/>
            <w:vAlign w:val="center"/>
          </w:tcPr>
          <w:p w14:paraId="1CBC9A45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A770D41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生安婦</w:t>
            </w:r>
            <w:proofErr w:type="gramEnd"/>
            <w:r w:rsidRPr="00F065B7">
              <w:rPr>
                <w:rFonts w:ascii="標楷體" w:eastAsia="標楷體" w:hAnsi="標楷體" w:cs="Arial"/>
                <w:szCs w:val="24"/>
              </w:rPr>
              <w:t>產小兒科醫院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443555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BEB2A2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高雄市鼓山區美術東二路177號B2-11F</w:t>
            </w:r>
          </w:p>
        </w:tc>
        <w:tc>
          <w:tcPr>
            <w:tcW w:w="1701" w:type="dxa"/>
            <w:vAlign w:val="center"/>
          </w:tcPr>
          <w:p w14:paraId="1ECE9E40" w14:textId="53F34863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72271EF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42340CC2" w14:textId="61DB92B7" w:rsidTr="00C950CE">
        <w:trPr>
          <w:trHeight w:val="292"/>
        </w:trPr>
        <w:tc>
          <w:tcPr>
            <w:tcW w:w="603" w:type="dxa"/>
            <w:shd w:val="clear" w:color="auto" w:fill="auto"/>
            <w:vAlign w:val="center"/>
          </w:tcPr>
          <w:p w14:paraId="30100477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1881DD2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高雄市立旗津醫院(委託財團法人私立高雄醫學大學經營)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ED0444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C96BA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</w:t>
            </w:r>
            <w:proofErr w:type="gramStart"/>
            <w:r w:rsidRPr="00F065B7">
              <w:rPr>
                <w:rFonts w:ascii="標楷體" w:eastAsia="標楷體" w:hAnsi="標楷體" w:cs="Arial"/>
              </w:rPr>
              <w:t>旗津區旗港路</w:t>
            </w:r>
            <w:proofErr w:type="gramEnd"/>
            <w:r w:rsidRPr="00F065B7">
              <w:rPr>
                <w:rFonts w:ascii="標楷體" w:eastAsia="標楷體" w:hAnsi="標楷體" w:cs="Arial"/>
              </w:rPr>
              <w:t>33號B1-4樓</w:t>
            </w:r>
          </w:p>
        </w:tc>
        <w:tc>
          <w:tcPr>
            <w:tcW w:w="1701" w:type="dxa"/>
            <w:vAlign w:val="center"/>
          </w:tcPr>
          <w:p w14:paraId="60B2C37F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F985E1B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681B2CE5" w14:textId="535F13AA" w:rsidTr="00C950CE">
        <w:trPr>
          <w:trHeight w:val="341"/>
        </w:trPr>
        <w:tc>
          <w:tcPr>
            <w:tcW w:w="603" w:type="dxa"/>
            <w:shd w:val="clear" w:color="auto" w:fill="auto"/>
            <w:vAlign w:val="center"/>
          </w:tcPr>
          <w:p w14:paraId="61DA4A90" w14:textId="7777777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E6B593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吳昆哲婦產小兒科醫院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4A8A31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A45345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高雄市前鎮區民權二路４３０號</w:t>
            </w:r>
          </w:p>
        </w:tc>
        <w:tc>
          <w:tcPr>
            <w:tcW w:w="1701" w:type="dxa"/>
            <w:vAlign w:val="center"/>
          </w:tcPr>
          <w:p w14:paraId="161D0DDF" w14:textId="372CD555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0182432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7A9A83C2" w14:textId="7D568282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24389586" w14:textId="43605A9D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0E8F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9CCF8D1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四季台安醫院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723A2D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2E986E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高雄市三民區聯興路157號(地下1樓至6樓)、高雄市三民區聯興路145巷1號1-3樓</w:t>
            </w:r>
          </w:p>
        </w:tc>
        <w:tc>
          <w:tcPr>
            <w:tcW w:w="1701" w:type="dxa"/>
            <w:vAlign w:val="center"/>
          </w:tcPr>
          <w:p w14:paraId="58B945AE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AD9AB89" w14:textId="2479F899" w:rsidR="00FE4EB9" w:rsidRPr="00C950CE" w:rsidRDefault="00FE4EB9" w:rsidP="00FE4EB9">
            <w:pPr>
              <w:rPr>
                <w:rFonts w:eastAsia="標楷體"/>
              </w:rPr>
            </w:pPr>
            <w:r w:rsidRPr="00C950CE">
              <w:rPr>
                <w:rFonts w:eastAsia="標楷體"/>
              </w:rPr>
              <w:t>外科、放射診斷科</w:t>
            </w:r>
          </w:p>
        </w:tc>
      </w:tr>
      <w:tr w:rsidR="00FE4EB9" w:rsidRPr="00B40E8F" w14:paraId="6762C253" w14:textId="0B96AB52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14BD947A" w14:textId="00BD1BD2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7F5CE7B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南山醫院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FF2D6F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7ED29E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高雄市三民區建國三路１５１.１５３號1~3樓</w:t>
            </w:r>
          </w:p>
        </w:tc>
        <w:tc>
          <w:tcPr>
            <w:tcW w:w="1701" w:type="dxa"/>
            <w:vAlign w:val="center"/>
          </w:tcPr>
          <w:p w14:paraId="2E2A6EFB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E3728B4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12787419" w14:textId="152158E9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52C5DC91" w14:textId="02745BE9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BAB8E88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財團法人私立高雄</w:t>
            </w:r>
            <w:r w:rsidRPr="00F065B7">
              <w:rPr>
                <w:rFonts w:ascii="標楷體" w:eastAsia="標楷體" w:hAnsi="標楷體" w:cs="Arial"/>
                <w:szCs w:val="24"/>
              </w:rPr>
              <w:lastRenderedPageBreak/>
              <w:t>醫學大學附設中和紀念醫院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87A171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lastRenderedPageBreak/>
              <w:t>醫學中心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494212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高雄市三民區十全一路100號及</w:t>
            </w:r>
            <w:r w:rsidRPr="00F065B7">
              <w:rPr>
                <w:rFonts w:ascii="標楷體" w:eastAsia="標楷體" w:hAnsi="標楷體" w:cs="Arial"/>
              </w:rPr>
              <w:lastRenderedPageBreak/>
              <w:t>新興區中山一路36號</w:t>
            </w:r>
          </w:p>
        </w:tc>
        <w:tc>
          <w:tcPr>
            <w:tcW w:w="1701" w:type="dxa"/>
            <w:vAlign w:val="center"/>
          </w:tcPr>
          <w:p w14:paraId="1A0FC4D8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B5C9C1D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6F15D3A2" w14:textId="6ADDEA96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320AA878" w14:textId="43E6CC42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DEDBEB6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義大醫療財團法人義大大昌醫院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BA3206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1DC4DA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高雄市三民區大昌一路305號地下3樓至7樓、307號1樓、309號地下1樓至6樓、311號地下1樓至1樓</w:t>
            </w:r>
          </w:p>
        </w:tc>
        <w:tc>
          <w:tcPr>
            <w:tcW w:w="1701" w:type="dxa"/>
            <w:vAlign w:val="center"/>
          </w:tcPr>
          <w:p w14:paraId="02281B3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E7D657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2BD5A511" w14:textId="0BAA7281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3364D22F" w14:textId="3BF5B119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DE010F1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右昌聯合醫院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F6CC69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0CB056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高雄市楠梓區軍校路930號B1-9F</w:t>
            </w:r>
          </w:p>
        </w:tc>
        <w:tc>
          <w:tcPr>
            <w:tcW w:w="1701" w:type="dxa"/>
            <w:vAlign w:val="center"/>
          </w:tcPr>
          <w:p w14:paraId="77803B2B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4F7846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13D38655" w14:textId="469F061C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3E2A3E24" w14:textId="6BF7F071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59EB10F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健仁醫院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FB7F50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500B6F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高雄市楠梓區楠陽路１３６號朝明路１３０巷７弄１號１-５樓</w:t>
            </w:r>
          </w:p>
        </w:tc>
        <w:tc>
          <w:tcPr>
            <w:tcW w:w="1701" w:type="dxa"/>
            <w:vAlign w:val="center"/>
          </w:tcPr>
          <w:p w14:paraId="5922E642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DBA3DD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AABA3D2" w14:textId="4CE2F02A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34D518A9" w14:textId="44524024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E1FE48F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長春醫院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9021A2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671C0B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高雄市楠梓區右昌街331號1-5樓</w:t>
            </w:r>
          </w:p>
        </w:tc>
        <w:tc>
          <w:tcPr>
            <w:tcW w:w="1701" w:type="dxa"/>
            <w:vAlign w:val="center"/>
          </w:tcPr>
          <w:p w14:paraId="2BEB0B8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92468A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BBE0F11" w14:textId="44CFB000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75B87040" w14:textId="44FB21FB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FB7339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顏威裕醫院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43413B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2A6DAC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高雄市楠梓區後昌路826號1-7樓</w:t>
            </w:r>
          </w:p>
        </w:tc>
        <w:tc>
          <w:tcPr>
            <w:tcW w:w="1701" w:type="dxa"/>
            <w:vAlign w:val="center"/>
          </w:tcPr>
          <w:p w14:paraId="0DA360B2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E9FC7F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76AE939C" w14:textId="02C73204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1554BFC4" w14:textId="2A62F2AC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F4D8BB5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金安心醫院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F57FDD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37045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高雄市楠梓區加昌路606號1-4樓</w:t>
            </w:r>
          </w:p>
        </w:tc>
        <w:tc>
          <w:tcPr>
            <w:tcW w:w="1701" w:type="dxa"/>
            <w:vAlign w:val="center"/>
          </w:tcPr>
          <w:p w14:paraId="439878D2" w14:textId="38EC4D0A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2ED66A7E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4286CF9E" w14:textId="72C02F9A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2261BA3D" w14:textId="12924DFD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A3285A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戴銘浚婦兒醫院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3E7385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287F7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高雄市小港區宏平路正</w:t>
            </w:r>
            <w:proofErr w:type="gramStart"/>
            <w:r w:rsidRPr="00F065B7">
              <w:rPr>
                <w:rFonts w:ascii="標楷體" w:eastAsia="標楷體" w:hAnsi="標楷體" w:cs="Arial"/>
              </w:rPr>
              <w:t>苓</w:t>
            </w:r>
            <w:proofErr w:type="gramEnd"/>
            <w:r w:rsidRPr="00F065B7">
              <w:rPr>
                <w:rFonts w:ascii="標楷體" w:eastAsia="標楷體" w:hAnsi="標楷體" w:cs="Arial"/>
              </w:rPr>
              <w:t>里661號1至7樓</w:t>
            </w:r>
          </w:p>
        </w:tc>
        <w:tc>
          <w:tcPr>
            <w:tcW w:w="1701" w:type="dxa"/>
            <w:vAlign w:val="center"/>
          </w:tcPr>
          <w:p w14:paraId="37F6990F" w14:textId="5C544FEC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51EF10E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7F437452" w14:textId="5B67F509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48D7C5C7" w14:textId="0A8FA51F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8CB33EB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安泰醫院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9382EE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12C605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高雄市小港區學府路111號</w:t>
            </w:r>
          </w:p>
        </w:tc>
        <w:tc>
          <w:tcPr>
            <w:tcW w:w="1701" w:type="dxa"/>
            <w:vAlign w:val="center"/>
          </w:tcPr>
          <w:p w14:paraId="547297D4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E303DED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2BA63D7E" w14:textId="5BC476E7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59D26B11" w14:textId="7955C45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8625FFC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柏仁醫院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094D91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F199CE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高雄市左營區博愛二路350號地下1樓至地上1-5樓、340號1樓、326號1樓</w:t>
            </w:r>
          </w:p>
        </w:tc>
        <w:tc>
          <w:tcPr>
            <w:tcW w:w="1701" w:type="dxa"/>
            <w:vAlign w:val="center"/>
          </w:tcPr>
          <w:p w14:paraId="2C9ABD9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B12528A" w14:textId="0E9E4265" w:rsidR="00FE4EB9" w:rsidRPr="00C950CE" w:rsidRDefault="00FE4EB9" w:rsidP="00F065B7">
            <w:pPr>
              <w:jc w:val="both"/>
              <w:rPr>
                <w:rFonts w:eastAsia="標楷體"/>
              </w:rPr>
            </w:pPr>
            <w:r w:rsidRPr="00C950CE">
              <w:rPr>
                <w:rFonts w:eastAsia="標楷體"/>
              </w:rPr>
              <w:t>外科、麻醉科</w:t>
            </w:r>
          </w:p>
        </w:tc>
      </w:tr>
      <w:tr w:rsidR="00FE4EB9" w:rsidRPr="00B40E8F" w14:paraId="09AA7674" w14:textId="28F52AB6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2391D375" w14:textId="2488EE5C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C69EA53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馨</w:t>
            </w: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蕙</w:t>
            </w:r>
            <w:proofErr w:type="gramEnd"/>
            <w:r w:rsidRPr="00F065B7">
              <w:rPr>
                <w:rFonts w:ascii="標楷體" w:eastAsia="標楷體" w:hAnsi="標楷體" w:cs="Arial"/>
                <w:szCs w:val="24"/>
              </w:rPr>
              <w:t>馨醫院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F3C2E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C49C3B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高雄市左營區明誠二路五四一號</w:t>
            </w:r>
          </w:p>
        </w:tc>
        <w:tc>
          <w:tcPr>
            <w:tcW w:w="1701" w:type="dxa"/>
            <w:vAlign w:val="center"/>
          </w:tcPr>
          <w:p w14:paraId="005F3EA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07452E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CA5F144" w14:textId="699CFFAB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6B8EECA5" w14:textId="3EA82E1C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5197218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國軍高雄總醫院左營分院附設民眾診療服務處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3B022D" w14:textId="77777777" w:rsidR="00FE4EB9" w:rsidRPr="00F065B7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區域醫院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CF2AB4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高雄市左營區軍校路５５３號</w:t>
            </w:r>
          </w:p>
        </w:tc>
        <w:tc>
          <w:tcPr>
            <w:tcW w:w="1701" w:type="dxa"/>
            <w:vAlign w:val="center"/>
          </w:tcPr>
          <w:p w14:paraId="6D586F7A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709333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34117D89" w14:textId="46FE94A1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5525882E" w14:textId="26F1944A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BE63BAF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高雄榮民總醫院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8C5C6C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醫學中心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C28FC0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高雄市左營區大中一路３８６號</w:t>
            </w:r>
          </w:p>
        </w:tc>
        <w:tc>
          <w:tcPr>
            <w:tcW w:w="1701" w:type="dxa"/>
            <w:vAlign w:val="center"/>
          </w:tcPr>
          <w:p w14:paraId="0D5CCEC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F98C18D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7AACFDF5" w14:textId="124608A1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1E09C0DF" w14:textId="5652BE15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38E527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樂安醫院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BC0792" w14:textId="77777777" w:rsidR="00FE4EB9" w:rsidRPr="00F065B7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精神科醫院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7B565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高雄市岡山區通校路３００號</w:t>
            </w:r>
          </w:p>
        </w:tc>
        <w:tc>
          <w:tcPr>
            <w:tcW w:w="1701" w:type="dxa"/>
            <w:vAlign w:val="center"/>
          </w:tcPr>
          <w:p w14:paraId="7E9BD73C" w14:textId="564AB37C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23C5CA21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57AA1D67" w14:textId="75E80BF5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5997877B" w14:textId="7027F133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5354DAE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義大醫療財團法人義大醫院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F1D771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333333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333333"/>
                <w:szCs w:val="24"/>
              </w:rPr>
              <w:t>醫學中心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E2CB9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高雄市燕巢</w:t>
            </w:r>
            <w:proofErr w:type="gramStart"/>
            <w:r w:rsidRPr="00F065B7">
              <w:rPr>
                <w:rFonts w:ascii="標楷體" w:eastAsia="標楷體" w:hAnsi="標楷體" w:cs="Arial"/>
              </w:rPr>
              <w:t>區角宿里</w:t>
            </w:r>
            <w:proofErr w:type="gramEnd"/>
            <w:r w:rsidRPr="00F065B7">
              <w:rPr>
                <w:rFonts w:ascii="標楷體" w:eastAsia="標楷體" w:hAnsi="標楷體" w:cs="Arial"/>
              </w:rPr>
              <w:t>義大路1號</w:t>
            </w:r>
          </w:p>
        </w:tc>
        <w:tc>
          <w:tcPr>
            <w:tcW w:w="1701" w:type="dxa"/>
            <w:vAlign w:val="center"/>
          </w:tcPr>
          <w:p w14:paraId="121D460C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21FAA24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2A555778" w14:textId="73CF15E5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3436CA51" w14:textId="5E15BB92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4FC4D5C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燕巢靜和醫療社團法人燕巢靜和醫院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308449" w14:textId="77777777" w:rsidR="00FE4EB9" w:rsidRPr="00F065B7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精神科醫院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4FB166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高雄市燕巢區深水里深水路3之20號B1~3,5樓</w:t>
            </w:r>
          </w:p>
        </w:tc>
        <w:tc>
          <w:tcPr>
            <w:tcW w:w="1701" w:type="dxa"/>
            <w:vAlign w:val="center"/>
          </w:tcPr>
          <w:p w14:paraId="26E9516C" w14:textId="1BC8754B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6A87E4D4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4D0D8482" w14:textId="7A6295EB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27096006" w14:textId="11B15E6F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DB5A052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杏和醫院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D430F9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67895E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高雄市鳳山區五甲二路385號、387號、389號、391號B1-9樓、470號1樓</w:t>
            </w:r>
          </w:p>
        </w:tc>
        <w:tc>
          <w:tcPr>
            <w:tcW w:w="1701" w:type="dxa"/>
            <w:vAlign w:val="center"/>
          </w:tcPr>
          <w:p w14:paraId="001DB20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31E50B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A7936C4" w14:textId="2D0AFECE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1AA15342" w14:textId="48E0A739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A03D143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新高鳳醫院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7FB95A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F68C83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高雄市鳳山區光遠路360號1~7樓</w:t>
            </w:r>
          </w:p>
        </w:tc>
        <w:tc>
          <w:tcPr>
            <w:tcW w:w="1701" w:type="dxa"/>
            <w:vAlign w:val="center"/>
          </w:tcPr>
          <w:p w14:paraId="3ECD832C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9DDF084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3880BAB5" w14:textId="7260BCF6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6736A104" w14:textId="4D616907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37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5CC0FEA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仁惠婦幼</w:t>
            </w:r>
            <w:proofErr w:type="gramEnd"/>
            <w:r w:rsidRPr="00F065B7">
              <w:rPr>
                <w:rFonts w:ascii="標楷體" w:eastAsia="標楷體" w:hAnsi="標楷體" w:cs="Arial"/>
                <w:szCs w:val="24"/>
              </w:rPr>
              <w:t>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8B4857" w14:textId="77777777" w:rsidR="00FE4EB9" w:rsidRPr="00F065B7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63249F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高雄市鳳山區自由路81號</w:t>
            </w:r>
          </w:p>
        </w:tc>
        <w:tc>
          <w:tcPr>
            <w:tcW w:w="1701" w:type="dxa"/>
            <w:vAlign w:val="center"/>
          </w:tcPr>
          <w:p w14:paraId="186853A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43E0E60" w14:textId="6865CD18" w:rsidR="00FE4EB9" w:rsidRPr="00C950CE" w:rsidRDefault="00FE4EB9" w:rsidP="00F065B7">
            <w:pPr>
              <w:jc w:val="both"/>
              <w:rPr>
                <w:rFonts w:eastAsia="標楷體"/>
              </w:rPr>
            </w:pPr>
            <w:r w:rsidRPr="00C950CE">
              <w:rPr>
                <w:rFonts w:eastAsia="標楷體"/>
              </w:rPr>
              <w:t>內科</w:t>
            </w:r>
          </w:p>
        </w:tc>
      </w:tr>
      <w:tr w:rsidR="00FE4EB9" w:rsidRPr="00B40E8F" w14:paraId="66A83D2E" w14:textId="5BBA26A8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3D878E84" w14:textId="04016C9F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47332DA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樂生婦幼</w:t>
            </w:r>
            <w:proofErr w:type="gramEnd"/>
            <w:r w:rsidRPr="00F065B7">
              <w:rPr>
                <w:rFonts w:ascii="標楷體" w:eastAsia="標楷體" w:hAnsi="標楷體" w:cs="Arial"/>
                <w:szCs w:val="24"/>
              </w:rPr>
              <w:t>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7280F5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精神科醫院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C9ED7B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高雄市大寮區鳳林三路532號</w:t>
            </w:r>
          </w:p>
        </w:tc>
        <w:tc>
          <w:tcPr>
            <w:tcW w:w="1701" w:type="dxa"/>
            <w:vAlign w:val="center"/>
          </w:tcPr>
          <w:p w14:paraId="283AD7AD" w14:textId="428AF548" w:rsidR="00FE4EB9" w:rsidRPr="00C950CE" w:rsidRDefault="00FE4EB9" w:rsidP="00FE4EB9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0F69D433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3433E470" w14:textId="69FE61D8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5F400213" w14:textId="274AA356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39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59C701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財團法人台灣省私立高雄仁愛之家附設慈惠醫院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85E0E0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精神科醫院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10D123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高雄市大寮區鳳屏一路509號</w:t>
            </w:r>
          </w:p>
        </w:tc>
        <w:tc>
          <w:tcPr>
            <w:tcW w:w="1701" w:type="dxa"/>
            <w:vAlign w:val="center"/>
          </w:tcPr>
          <w:p w14:paraId="2487288D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EFC99F2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398DDCD2" w14:textId="1BAACA22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45CF636B" w14:textId="54913082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025EBB1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F065B7">
              <w:rPr>
                <w:rFonts w:ascii="標楷體" w:eastAsia="標楷體" w:hAnsi="標楷體" w:cs="Arial"/>
                <w:szCs w:val="24"/>
              </w:rPr>
              <w:t>霖</w:t>
            </w:r>
            <w:proofErr w:type="gramEnd"/>
            <w:r w:rsidRPr="00F065B7">
              <w:rPr>
                <w:rFonts w:ascii="標楷體" w:eastAsia="標楷體" w:hAnsi="標楷體" w:cs="Arial"/>
                <w:szCs w:val="24"/>
              </w:rPr>
              <w:t>園醫院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CFCDC1" w14:textId="77777777" w:rsidR="00FE4EB9" w:rsidRPr="00F065B7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152089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高雄市林園區林園北路244號</w:t>
            </w:r>
          </w:p>
        </w:tc>
        <w:tc>
          <w:tcPr>
            <w:tcW w:w="1701" w:type="dxa"/>
            <w:vAlign w:val="center"/>
          </w:tcPr>
          <w:p w14:paraId="4B3C88F0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2193F71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46E7AF5D" w14:textId="1DA3714C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125D2ED9" w14:textId="2C5BC680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BDAE40C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長庚醫療財團法人高雄長庚紀念醫院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6B5017" w14:textId="77777777" w:rsidR="00FE4EB9" w:rsidRPr="00F065B7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醫學中心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C50E2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</w:t>
            </w:r>
            <w:proofErr w:type="gramStart"/>
            <w:r w:rsidRPr="00F065B7">
              <w:rPr>
                <w:rFonts w:ascii="標楷體" w:eastAsia="標楷體" w:hAnsi="標楷體" w:cs="Arial"/>
              </w:rPr>
              <w:t>鳥松區大埤路</w:t>
            </w:r>
            <w:proofErr w:type="gramEnd"/>
            <w:r w:rsidRPr="00F065B7">
              <w:rPr>
                <w:rFonts w:ascii="標楷體" w:eastAsia="標楷體" w:hAnsi="標楷體" w:cs="Arial"/>
              </w:rPr>
              <w:t>１２３號</w:t>
            </w:r>
          </w:p>
        </w:tc>
        <w:tc>
          <w:tcPr>
            <w:tcW w:w="1701" w:type="dxa"/>
            <w:vAlign w:val="center"/>
          </w:tcPr>
          <w:p w14:paraId="78E36F00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23E40A3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0C8D51CF" w14:textId="49427765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413F64A4" w14:textId="03211C33" w:rsidR="00FE4EB9" w:rsidRPr="00B40E8F" w:rsidRDefault="00FE4EB9" w:rsidP="00C37BC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804C9F6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廣聖醫療社團法人廣聖醫院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C4A8CD" w14:textId="77777777" w:rsidR="00FE4EB9" w:rsidRPr="00B40E8F" w:rsidRDefault="00FE4EB9" w:rsidP="00F065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8C906C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高雄市旗山區中華路618號1-6樓</w:t>
            </w:r>
          </w:p>
        </w:tc>
        <w:tc>
          <w:tcPr>
            <w:tcW w:w="1701" w:type="dxa"/>
            <w:vAlign w:val="center"/>
          </w:tcPr>
          <w:p w14:paraId="00D44955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5EB30CA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38CC05AC" w14:textId="7ABB79B7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24882C1F" w14:textId="41206C8E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7116466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衛生福利部旗山醫院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456D4E" w14:textId="77777777" w:rsidR="00FE4EB9" w:rsidRPr="00E17C80" w:rsidRDefault="00FE4EB9" w:rsidP="00F065B7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E17C80">
              <w:rPr>
                <w:rFonts w:eastAsia="標楷體" w:hint="eastAsia"/>
                <w:color w:val="FF0000"/>
                <w:sz w:val="22"/>
                <w:szCs w:val="22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7F116B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高雄市旗山區中學路６０號</w:t>
            </w:r>
          </w:p>
        </w:tc>
        <w:tc>
          <w:tcPr>
            <w:tcW w:w="1701" w:type="dxa"/>
            <w:vAlign w:val="center"/>
          </w:tcPr>
          <w:p w14:paraId="10F21C97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5395480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4BFD2309" w14:textId="036B5F16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06025C1F" w14:textId="2DB3CF1B" w:rsidR="00FE4EB9" w:rsidRPr="00B40E8F" w:rsidRDefault="00FE4EB9" w:rsidP="00C37B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394D36D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F065B7">
              <w:rPr>
                <w:rFonts w:ascii="標楷體" w:eastAsia="標楷體" w:hAnsi="標楷體" w:cs="Arial"/>
                <w:szCs w:val="24"/>
              </w:rPr>
              <w:t>溪洲醫院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7FBEFD" w14:textId="77777777" w:rsidR="00FE4EB9" w:rsidRPr="002954DA" w:rsidRDefault="00FE4EB9" w:rsidP="00F065B7">
            <w:pPr>
              <w:jc w:val="center"/>
              <w:rPr>
                <w:rFonts w:ascii="標楷體" w:eastAsia="標楷體" w:hAnsi="標楷體"/>
              </w:rPr>
            </w:pPr>
            <w:r w:rsidRPr="002954DA">
              <w:rPr>
                <w:rFonts w:ascii="標楷體" w:eastAsia="標楷體" w:hAnsi="標楷體" w:hint="eastAsia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CEA0D8" w14:textId="77777777" w:rsidR="00FE4EB9" w:rsidRPr="00F065B7" w:rsidRDefault="00FE4EB9" w:rsidP="00F065B7">
            <w:pPr>
              <w:jc w:val="both"/>
              <w:rPr>
                <w:rFonts w:ascii="標楷體" w:eastAsia="標楷體" w:hAnsi="標楷體" w:cs="Arial"/>
              </w:rPr>
            </w:pPr>
            <w:r w:rsidRPr="00F065B7">
              <w:rPr>
                <w:rFonts w:ascii="標楷體" w:eastAsia="標楷體" w:hAnsi="標楷體" w:cs="Arial"/>
              </w:rPr>
              <w:t>高雄市旗山區延平一路４１２、</w:t>
            </w:r>
            <w:proofErr w:type="gramStart"/>
            <w:r w:rsidRPr="00F065B7">
              <w:rPr>
                <w:rFonts w:ascii="標楷體" w:eastAsia="標楷體" w:hAnsi="標楷體" w:cs="Arial"/>
              </w:rPr>
              <w:t>408</w:t>
            </w:r>
            <w:proofErr w:type="gramEnd"/>
            <w:r w:rsidRPr="00F065B7">
              <w:rPr>
                <w:rFonts w:ascii="標楷體" w:eastAsia="標楷體" w:hAnsi="標楷體" w:cs="Arial"/>
              </w:rPr>
              <w:t>號</w:t>
            </w:r>
          </w:p>
        </w:tc>
        <w:tc>
          <w:tcPr>
            <w:tcW w:w="1701" w:type="dxa"/>
            <w:vAlign w:val="center"/>
          </w:tcPr>
          <w:p w14:paraId="26140F96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92B8564" w14:textId="77777777" w:rsidR="00FE4EB9" w:rsidRPr="00C950CE" w:rsidRDefault="00FE4EB9" w:rsidP="00F065B7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1654E17D" w14:textId="25A92239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5EF70388" w14:textId="0567088F" w:rsidR="00FE4EB9" w:rsidRPr="00B40E8F" w:rsidRDefault="00FE4EB9" w:rsidP="008B6A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2369" w:type="dxa"/>
            <w:shd w:val="clear" w:color="auto" w:fill="auto"/>
          </w:tcPr>
          <w:p w14:paraId="454F5924" w14:textId="02659B1E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2A782E">
              <w:rPr>
                <w:rFonts w:ascii="標楷體" w:eastAsia="標楷體" w:hAnsi="標楷體" w:hint="eastAsia"/>
              </w:rPr>
              <w:t>高雄市立大同醫院(委託財團法人私立高雄醫學大學附設中和紀念醫院經營)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1B80AA" w14:textId="0EFC7F94" w:rsidR="00FE4EB9" w:rsidRPr="002954DA" w:rsidRDefault="00FE4EB9" w:rsidP="008B6A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23B149" w14:textId="43FD6DDB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</w:rPr>
            </w:pPr>
            <w:r w:rsidRPr="00B80581">
              <w:rPr>
                <w:rFonts w:ascii="標楷體" w:eastAsia="標楷體" w:hAnsi="標楷體" w:cs="Arial" w:hint="eastAsia"/>
              </w:rPr>
              <w:t>高雄市前金區中華三路68號</w:t>
            </w:r>
          </w:p>
        </w:tc>
        <w:tc>
          <w:tcPr>
            <w:tcW w:w="1701" w:type="dxa"/>
            <w:vAlign w:val="center"/>
          </w:tcPr>
          <w:p w14:paraId="1A59A3A4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492B6D4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293DFFD7" w14:textId="6B7CBFD9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64938704" w14:textId="4D19D913" w:rsidR="00FE4EB9" w:rsidRPr="00B40E8F" w:rsidRDefault="00FE4EB9" w:rsidP="008B6A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2369" w:type="dxa"/>
            <w:shd w:val="clear" w:color="auto" w:fill="auto"/>
          </w:tcPr>
          <w:p w14:paraId="0AAFA389" w14:textId="07B714A8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2A782E">
              <w:rPr>
                <w:rFonts w:ascii="標楷體" w:eastAsia="標楷體" w:hAnsi="標楷體" w:hint="eastAsia"/>
              </w:rPr>
              <w:t>高雄市立小港醫院(委託財團法人私立高雄醫學大學經營)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2174A5" w14:textId="15A02AE1" w:rsidR="00FE4EB9" w:rsidRPr="002954DA" w:rsidRDefault="00FE4EB9" w:rsidP="008B6A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4A86C" w14:textId="19CF8BDF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</w:rPr>
            </w:pPr>
            <w:r w:rsidRPr="00B80581">
              <w:rPr>
                <w:rFonts w:ascii="標楷體" w:eastAsia="標楷體" w:hAnsi="標楷體" w:cs="Arial" w:hint="eastAsia"/>
              </w:rPr>
              <w:t>高雄市小港區山明路482號</w:t>
            </w:r>
          </w:p>
        </w:tc>
        <w:tc>
          <w:tcPr>
            <w:tcW w:w="1701" w:type="dxa"/>
            <w:vAlign w:val="center"/>
          </w:tcPr>
          <w:p w14:paraId="7CF81871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BD8EA0F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34D1F76D" w14:textId="3B980F9A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23C7AD9B" w14:textId="479E8EA8" w:rsidR="00FE4EB9" w:rsidRPr="00B40E8F" w:rsidRDefault="00FE4EB9" w:rsidP="008B6A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2369" w:type="dxa"/>
            <w:shd w:val="clear" w:color="auto" w:fill="auto"/>
          </w:tcPr>
          <w:p w14:paraId="3E5BDF23" w14:textId="3C99B5E8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2A782E">
              <w:rPr>
                <w:rFonts w:ascii="標楷體" w:eastAsia="標楷體" w:hAnsi="標楷體" w:hint="eastAsia"/>
              </w:rPr>
              <w:t>阮</w:t>
            </w:r>
            <w:proofErr w:type="gramEnd"/>
            <w:r w:rsidRPr="002A782E">
              <w:rPr>
                <w:rFonts w:ascii="標楷體" w:eastAsia="標楷體" w:hAnsi="標楷體" w:hint="eastAsia"/>
              </w:rPr>
              <w:t>綜合醫療社團法人</w:t>
            </w:r>
            <w:proofErr w:type="gramStart"/>
            <w:r w:rsidRPr="002A782E">
              <w:rPr>
                <w:rFonts w:ascii="標楷體" w:eastAsia="標楷體" w:hAnsi="標楷體" w:hint="eastAsia"/>
              </w:rPr>
              <w:t>阮</w:t>
            </w:r>
            <w:proofErr w:type="gramEnd"/>
            <w:r w:rsidRPr="002A782E">
              <w:rPr>
                <w:rFonts w:ascii="標楷體" w:eastAsia="標楷體" w:hAnsi="標楷體" w:hint="eastAsia"/>
              </w:rPr>
              <w:t>綜合醫院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8C14A9" w14:textId="6FE459A6" w:rsidR="00FE4EB9" w:rsidRPr="002954DA" w:rsidRDefault="00FE4EB9" w:rsidP="008B6A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017428" w14:textId="1753ABAF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</w:rPr>
            </w:pPr>
            <w:r w:rsidRPr="00B80581">
              <w:rPr>
                <w:rFonts w:ascii="標楷體" w:eastAsia="標楷體" w:hAnsi="標楷體" w:cs="Arial" w:hint="eastAsia"/>
              </w:rPr>
              <w:t>高雄市苓雅區成功一路162號</w:t>
            </w:r>
          </w:p>
        </w:tc>
        <w:tc>
          <w:tcPr>
            <w:tcW w:w="1701" w:type="dxa"/>
            <w:vAlign w:val="center"/>
          </w:tcPr>
          <w:p w14:paraId="15C847D0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39B4BBB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61D57AC4" w14:textId="07B51509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5D565AFE" w14:textId="579DBB0C" w:rsidR="00FE4EB9" w:rsidRPr="00B40E8F" w:rsidRDefault="00FE4EB9" w:rsidP="008B6A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2369" w:type="dxa"/>
            <w:shd w:val="clear" w:color="auto" w:fill="auto"/>
          </w:tcPr>
          <w:p w14:paraId="54EDB1C4" w14:textId="26502360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2A782E">
              <w:rPr>
                <w:rFonts w:ascii="標楷體" w:eastAsia="標楷體" w:hAnsi="標楷體" w:hint="eastAsia"/>
              </w:rPr>
              <w:t>信義醫療財團法人高雄基督教醫院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C990D5" w14:textId="6B69ED45" w:rsidR="00FE4EB9" w:rsidRPr="002954DA" w:rsidRDefault="00FE4EB9" w:rsidP="008B6A46">
            <w:pPr>
              <w:jc w:val="center"/>
              <w:rPr>
                <w:rFonts w:ascii="標楷體" w:eastAsia="標楷體" w:hAnsi="標楷體"/>
              </w:rPr>
            </w:pPr>
            <w:r w:rsidRPr="00AD2BCC">
              <w:rPr>
                <w:rFonts w:ascii="標楷體" w:eastAsia="標楷體" w:hAnsi="標楷體" w:hint="eastAsia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C6130B" w14:textId="5369F3CD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</w:rPr>
            </w:pPr>
            <w:r w:rsidRPr="00B80581">
              <w:rPr>
                <w:rFonts w:ascii="標楷體" w:eastAsia="標楷體" w:hAnsi="標楷體" w:cs="Arial" w:hint="eastAsia"/>
              </w:rPr>
              <w:t>高雄市苓雅區華新街86號</w:t>
            </w:r>
          </w:p>
        </w:tc>
        <w:tc>
          <w:tcPr>
            <w:tcW w:w="1701" w:type="dxa"/>
            <w:vAlign w:val="center"/>
          </w:tcPr>
          <w:p w14:paraId="6EBA1CAC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8F4B46A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1B6E1A14" w14:textId="6EBA1E8C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4474B91A" w14:textId="60560729" w:rsidR="00FE4EB9" w:rsidRPr="00B40E8F" w:rsidRDefault="00FE4EB9" w:rsidP="008B6A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2369" w:type="dxa"/>
            <w:shd w:val="clear" w:color="auto" w:fill="auto"/>
          </w:tcPr>
          <w:p w14:paraId="4CEE007F" w14:textId="59C05046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2A782E">
              <w:rPr>
                <w:rFonts w:ascii="標楷體" w:eastAsia="標楷體" w:hAnsi="標楷體" w:hint="eastAsia"/>
              </w:rPr>
              <w:t>建佑醫院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95F11C" w14:textId="41D46FF6" w:rsidR="00FE4EB9" w:rsidRPr="002954DA" w:rsidRDefault="00FE4EB9" w:rsidP="008B6A46">
            <w:pPr>
              <w:jc w:val="center"/>
              <w:rPr>
                <w:rFonts w:ascii="標楷體" w:eastAsia="標楷體" w:hAnsi="標楷體"/>
              </w:rPr>
            </w:pPr>
            <w:r w:rsidRPr="00AD2BCC">
              <w:rPr>
                <w:rFonts w:ascii="標楷體" w:eastAsia="標楷體" w:hAnsi="標楷體" w:hint="eastAsia"/>
                <w:szCs w:val="24"/>
              </w:rPr>
              <w:t>地區醫院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4FAB5E" w14:textId="4704150A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</w:rPr>
            </w:pPr>
            <w:r w:rsidRPr="00B80581">
              <w:rPr>
                <w:rFonts w:ascii="標楷體" w:eastAsia="標楷體" w:hAnsi="標楷體" w:cs="Arial" w:hint="eastAsia"/>
              </w:rPr>
              <w:t>高雄市林園區東林西路360號</w:t>
            </w:r>
          </w:p>
        </w:tc>
        <w:tc>
          <w:tcPr>
            <w:tcW w:w="1701" w:type="dxa"/>
            <w:vAlign w:val="center"/>
          </w:tcPr>
          <w:p w14:paraId="6FC43147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532CB1B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</w:tr>
      <w:tr w:rsidR="00FE4EB9" w:rsidRPr="00B40E8F" w14:paraId="66B1DEFB" w14:textId="38A6BA87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2AED3F44" w14:textId="2650D6BE" w:rsidR="00FE4EB9" w:rsidRPr="00B40E8F" w:rsidRDefault="00FE4EB9" w:rsidP="008B6A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2369" w:type="dxa"/>
            <w:shd w:val="clear" w:color="auto" w:fill="auto"/>
          </w:tcPr>
          <w:p w14:paraId="6AA0E48C" w14:textId="0DD804BD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2A782E">
              <w:rPr>
                <w:rFonts w:ascii="標楷體" w:eastAsia="標楷體" w:hAnsi="標楷體" w:hint="eastAsia"/>
              </w:rPr>
              <w:t>高雄市立中醫醫院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6CCEB0" w14:textId="333A8E5E" w:rsidR="00FE4EB9" w:rsidRPr="002954DA" w:rsidRDefault="00FE4EB9" w:rsidP="008B6A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420B22" w14:textId="251DEFD2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高雄市苓雅區凱旋二路132號</w:t>
            </w:r>
          </w:p>
        </w:tc>
        <w:tc>
          <w:tcPr>
            <w:tcW w:w="1701" w:type="dxa"/>
            <w:vAlign w:val="center"/>
          </w:tcPr>
          <w:p w14:paraId="1ABA54D6" w14:textId="6C15982C" w:rsidR="00C950CE" w:rsidRPr="00C950CE" w:rsidRDefault="00C950CE" w:rsidP="00C950CE">
            <w:pPr>
              <w:jc w:val="center"/>
              <w:rPr>
                <w:rFonts w:eastAsia="標楷體"/>
              </w:rPr>
            </w:pPr>
            <w:r w:rsidRPr="00C950CE">
              <w:rPr>
                <w:rFonts w:eastAsia="標楷體"/>
              </w:rPr>
              <w:t>V</w:t>
            </w:r>
          </w:p>
        </w:tc>
        <w:tc>
          <w:tcPr>
            <w:tcW w:w="1276" w:type="dxa"/>
            <w:vAlign w:val="center"/>
          </w:tcPr>
          <w:p w14:paraId="6F4EA049" w14:textId="33394F1E" w:rsidR="00FE4EB9" w:rsidRPr="00C950CE" w:rsidRDefault="00C950CE" w:rsidP="008B6A4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中醫醫院</w:t>
            </w:r>
          </w:p>
        </w:tc>
      </w:tr>
      <w:tr w:rsidR="00FE4EB9" w:rsidRPr="00B40E8F" w14:paraId="43B6E68F" w14:textId="36680928" w:rsidTr="00C950CE">
        <w:trPr>
          <w:trHeight w:val="408"/>
        </w:trPr>
        <w:tc>
          <w:tcPr>
            <w:tcW w:w="603" w:type="dxa"/>
            <w:shd w:val="clear" w:color="auto" w:fill="auto"/>
            <w:vAlign w:val="center"/>
          </w:tcPr>
          <w:p w14:paraId="6C9C3B71" w14:textId="0482F19F" w:rsidR="00FE4EB9" w:rsidRPr="00B40E8F" w:rsidRDefault="00FE4EB9" w:rsidP="008B6A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2369" w:type="dxa"/>
            <w:shd w:val="clear" w:color="auto" w:fill="auto"/>
          </w:tcPr>
          <w:p w14:paraId="40A1612D" w14:textId="68747F77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2A782E">
              <w:rPr>
                <w:rFonts w:ascii="標楷體" w:eastAsia="標楷體" w:hAnsi="標楷體" w:hint="eastAsia"/>
              </w:rPr>
              <w:t>高雄市立凱旋醫院</w:t>
            </w:r>
          </w:p>
        </w:tc>
        <w:tc>
          <w:tcPr>
            <w:tcW w:w="1559" w:type="dxa"/>
            <w:shd w:val="clear" w:color="auto" w:fill="auto"/>
            <w:noWrap/>
          </w:tcPr>
          <w:p w14:paraId="0A19D065" w14:textId="584AF7D5" w:rsidR="00FE4EB9" w:rsidRPr="002954DA" w:rsidRDefault="00FE4EB9" w:rsidP="008B6A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精神科醫院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5C6C64" w14:textId="06D8D4E8" w:rsidR="00FE4EB9" w:rsidRPr="00F065B7" w:rsidRDefault="00FE4EB9" w:rsidP="008B6A46">
            <w:pPr>
              <w:jc w:val="both"/>
              <w:rPr>
                <w:rFonts w:ascii="標楷體" w:eastAsia="標楷體" w:hAnsi="標楷體" w:cs="Arial"/>
              </w:rPr>
            </w:pPr>
            <w:r w:rsidRPr="00B80581">
              <w:rPr>
                <w:rFonts w:ascii="標楷體" w:eastAsia="標楷體" w:hAnsi="標楷體" w:cs="Arial" w:hint="eastAsia"/>
              </w:rPr>
              <w:t>高雄市苓雅區凱旋二路130號</w:t>
            </w:r>
          </w:p>
        </w:tc>
        <w:tc>
          <w:tcPr>
            <w:tcW w:w="1701" w:type="dxa"/>
            <w:vAlign w:val="center"/>
          </w:tcPr>
          <w:p w14:paraId="5C8425DC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0340817" w14:textId="77777777" w:rsidR="00FE4EB9" w:rsidRPr="00C950CE" w:rsidRDefault="00FE4EB9" w:rsidP="008B6A46">
            <w:pPr>
              <w:jc w:val="both"/>
              <w:rPr>
                <w:rFonts w:eastAsia="標楷體"/>
              </w:rPr>
            </w:pPr>
          </w:p>
        </w:tc>
      </w:tr>
    </w:tbl>
    <w:p w14:paraId="4935DC53" w14:textId="4B0E8187" w:rsidR="000564B3" w:rsidRPr="00B40E8F" w:rsidRDefault="000564B3">
      <w:pPr>
        <w:rPr>
          <w:rFonts w:ascii="標楷體" w:eastAsia="標楷體" w:hAnsi="標楷體"/>
          <w:szCs w:val="24"/>
        </w:rPr>
      </w:pPr>
    </w:p>
    <w:sectPr w:rsidR="000564B3" w:rsidRPr="00B40E8F" w:rsidSect="0017293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DA7D" w14:textId="77777777" w:rsidR="002A4CF1" w:rsidRDefault="002A4CF1" w:rsidP="00B40E8F">
      <w:r>
        <w:separator/>
      </w:r>
    </w:p>
  </w:endnote>
  <w:endnote w:type="continuationSeparator" w:id="0">
    <w:p w14:paraId="001C3DA4" w14:textId="77777777" w:rsidR="002A4CF1" w:rsidRDefault="002A4CF1" w:rsidP="00B4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3DC8" w14:textId="77777777" w:rsidR="002A4CF1" w:rsidRDefault="002A4CF1" w:rsidP="00B40E8F">
      <w:r>
        <w:separator/>
      </w:r>
    </w:p>
  </w:footnote>
  <w:footnote w:type="continuationSeparator" w:id="0">
    <w:p w14:paraId="35C51889" w14:textId="77777777" w:rsidR="002A4CF1" w:rsidRDefault="002A4CF1" w:rsidP="00B4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34"/>
    <w:rsid w:val="000564B3"/>
    <w:rsid w:val="000C004B"/>
    <w:rsid w:val="000E32F1"/>
    <w:rsid w:val="000E546C"/>
    <w:rsid w:val="00126E40"/>
    <w:rsid w:val="00172934"/>
    <w:rsid w:val="00193EA3"/>
    <w:rsid w:val="001B4C1D"/>
    <w:rsid w:val="001B5476"/>
    <w:rsid w:val="002954DA"/>
    <w:rsid w:val="002A4CF1"/>
    <w:rsid w:val="002C5237"/>
    <w:rsid w:val="00360EBE"/>
    <w:rsid w:val="00596E0A"/>
    <w:rsid w:val="005A771B"/>
    <w:rsid w:val="006C0981"/>
    <w:rsid w:val="008B6A46"/>
    <w:rsid w:val="00900770"/>
    <w:rsid w:val="00A4149B"/>
    <w:rsid w:val="00B3630C"/>
    <w:rsid w:val="00B40E8F"/>
    <w:rsid w:val="00B40F8C"/>
    <w:rsid w:val="00B440E3"/>
    <w:rsid w:val="00B56CB9"/>
    <w:rsid w:val="00B678CD"/>
    <w:rsid w:val="00B80581"/>
    <w:rsid w:val="00BE359E"/>
    <w:rsid w:val="00C950CE"/>
    <w:rsid w:val="00CE378E"/>
    <w:rsid w:val="00D465C3"/>
    <w:rsid w:val="00E17A6B"/>
    <w:rsid w:val="00F065B7"/>
    <w:rsid w:val="00FE4EB9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B981B"/>
  <w15:docId w15:val="{DC9C7901-0C54-4F6B-83AF-98B375AE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40E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E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0E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2019-03-12T06:11:00Z</cp:lastPrinted>
  <dcterms:created xsi:type="dcterms:W3CDTF">2021-02-23T12:05:00Z</dcterms:created>
  <dcterms:modified xsi:type="dcterms:W3CDTF">2021-02-24T02:08:00Z</dcterms:modified>
</cp:coreProperties>
</file>